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6A2" w:rsidRDefault="00AE3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PROCEDIMENTO OPERACIONAL PADRÃO</w:t>
      </w:r>
    </w:p>
    <w:p w:rsidR="005566A2" w:rsidRDefault="005566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5566A2" w:rsidRDefault="00AE3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INSTITUTO DE PESQUISA CLÍNICA CARLOS BORBOREMA</w:t>
      </w:r>
    </w:p>
    <w:p w:rsidR="005566A2" w:rsidRDefault="005566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1627"/>
        <w:gridCol w:w="2194"/>
        <w:gridCol w:w="2300"/>
      </w:tblGrid>
      <w:tr w:rsidR="005566A2">
        <w:trPr>
          <w:trHeight w:val="397"/>
        </w:trPr>
        <w:tc>
          <w:tcPr>
            <w:tcW w:w="2599" w:type="dxa"/>
            <w:shd w:val="clear" w:color="auto" w:fill="auto"/>
            <w:vAlign w:val="center"/>
          </w:tcPr>
          <w:p w:rsidR="005566A2" w:rsidRDefault="00AE31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Código IT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5566A2" w:rsidRDefault="005566A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5566A2" w:rsidRDefault="00AE31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Versão </w:t>
            </w:r>
          </w:p>
        </w:tc>
      </w:tr>
      <w:tr w:rsidR="005566A2">
        <w:trPr>
          <w:trHeight w:val="397"/>
        </w:trPr>
        <w:tc>
          <w:tcPr>
            <w:tcW w:w="2599" w:type="dxa"/>
            <w:shd w:val="clear" w:color="auto" w:fill="auto"/>
            <w:vAlign w:val="center"/>
          </w:tcPr>
          <w:p w:rsidR="005566A2" w:rsidRDefault="00AE31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121" w:type="dxa"/>
            <w:gridSpan w:val="3"/>
            <w:shd w:val="clear" w:color="auto" w:fill="auto"/>
            <w:vAlign w:val="center"/>
          </w:tcPr>
          <w:p w:rsidR="005566A2" w:rsidRDefault="005566A2">
            <w:pPr>
              <w:pBdr>
                <w:top w:val="none" w:sz="0" w:space="0" w:color="000000"/>
                <w:left w:val="nil"/>
                <w:bottom w:val="none" w:sz="0" w:space="0" w:color="000000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566A2" w:rsidRDefault="005566A2">
            <w:pPr>
              <w:pBdr>
                <w:top w:val="none" w:sz="0" w:space="0" w:color="000000"/>
                <w:left w:val="nil"/>
                <w:bottom w:val="none" w:sz="0" w:space="0" w:color="000000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66A2">
        <w:trPr>
          <w:trHeight w:val="397"/>
        </w:trPr>
        <w:tc>
          <w:tcPr>
            <w:tcW w:w="2599" w:type="dxa"/>
            <w:shd w:val="clear" w:color="auto" w:fill="auto"/>
            <w:vAlign w:val="center"/>
          </w:tcPr>
          <w:p w:rsidR="005566A2" w:rsidRDefault="00AE31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Idioma do Documento</w:t>
            </w:r>
          </w:p>
        </w:tc>
        <w:tc>
          <w:tcPr>
            <w:tcW w:w="6121" w:type="dxa"/>
            <w:gridSpan w:val="3"/>
            <w:shd w:val="clear" w:color="auto" w:fill="auto"/>
            <w:vAlign w:val="center"/>
          </w:tcPr>
          <w:p w:rsidR="005566A2" w:rsidRDefault="005566A2">
            <w:pPr>
              <w:pBdr>
                <w:top w:val="none" w:sz="0" w:space="0" w:color="000000"/>
                <w:left w:val="nil"/>
                <w:bottom w:val="none" w:sz="0" w:space="0" w:color="000000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566A2">
        <w:trPr>
          <w:trHeight w:val="696"/>
        </w:trPr>
        <w:tc>
          <w:tcPr>
            <w:tcW w:w="4226" w:type="dxa"/>
            <w:gridSpan w:val="2"/>
            <w:shd w:val="clear" w:color="auto" w:fill="auto"/>
          </w:tcPr>
          <w:p w:rsidR="005566A2" w:rsidRDefault="00AE319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da publicação:</w:t>
            </w:r>
          </w:p>
          <w:p w:rsidR="005566A2" w:rsidRDefault="005566A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94" w:type="dxa"/>
            <w:gridSpan w:val="2"/>
            <w:shd w:val="clear" w:color="auto" w:fill="auto"/>
          </w:tcPr>
          <w:p w:rsidR="005566A2" w:rsidRDefault="00AE3196">
            <w:pPr>
              <w:pBdr>
                <w:top w:val="none" w:sz="0" w:space="0" w:color="000000"/>
                <w:left w:val="nil"/>
                <w:bottom w:val="none" w:sz="0" w:space="0" w:color="000000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Validade:</w:t>
            </w:r>
          </w:p>
          <w:p w:rsidR="005566A2" w:rsidRDefault="005566A2">
            <w:pPr>
              <w:pBdr>
                <w:top w:val="none" w:sz="0" w:space="0" w:color="000000"/>
                <w:left w:val="nil"/>
                <w:bottom w:val="none" w:sz="0" w:space="0" w:color="000000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566A2" w:rsidRDefault="005566A2">
      <w:pPr>
        <w:tabs>
          <w:tab w:val="left" w:pos="567"/>
        </w:tabs>
        <w:spacing w:after="0" w:line="360" w:lineRule="auto"/>
        <w:rPr>
          <w:b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01"/>
        <w:gridCol w:w="1559"/>
        <w:gridCol w:w="1418"/>
        <w:gridCol w:w="2440"/>
      </w:tblGrid>
      <w:tr w:rsidR="005566A2">
        <w:tc>
          <w:tcPr>
            <w:tcW w:w="3227" w:type="dxa"/>
            <w:gridSpan w:val="2"/>
          </w:tcPr>
          <w:p w:rsidR="005566A2" w:rsidRDefault="00AE3196">
            <w:pPr>
              <w:spacing w:after="24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5566A2" w:rsidRDefault="00AE3196">
            <w:pPr>
              <w:spacing w:after="24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418" w:type="dxa"/>
          </w:tcPr>
          <w:p w:rsidR="005566A2" w:rsidRDefault="00AE3196">
            <w:pPr>
              <w:spacing w:after="24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40" w:type="dxa"/>
          </w:tcPr>
          <w:p w:rsidR="005566A2" w:rsidRDefault="00AE3196">
            <w:pPr>
              <w:spacing w:after="240" w:line="240" w:lineRule="auto"/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5566A2">
        <w:tc>
          <w:tcPr>
            <w:tcW w:w="1526" w:type="dxa"/>
          </w:tcPr>
          <w:p w:rsidR="005566A2" w:rsidRDefault="00AE3196">
            <w:pPr>
              <w:spacing w:after="240" w:line="240" w:lineRule="auto"/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701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6A2">
        <w:tc>
          <w:tcPr>
            <w:tcW w:w="1526" w:type="dxa"/>
          </w:tcPr>
          <w:p w:rsidR="005566A2" w:rsidRDefault="00AE3196">
            <w:pPr>
              <w:spacing w:after="240" w:line="240" w:lineRule="auto"/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701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6A2">
        <w:tc>
          <w:tcPr>
            <w:tcW w:w="1526" w:type="dxa"/>
          </w:tcPr>
          <w:p w:rsidR="005566A2" w:rsidRDefault="00AE3196">
            <w:pPr>
              <w:spacing w:after="240" w:line="240" w:lineRule="auto"/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APROVADO POR:</w:t>
            </w:r>
          </w:p>
        </w:tc>
        <w:tc>
          <w:tcPr>
            <w:tcW w:w="1701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5566A2" w:rsidRDefault="005566A2">
            <w:pPr>
              <w:spacing w:after="24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66A2" w:rsidRDefault="005566A2">
      <w:pPr>
        <w:tabs>
          <w:tab w:val="left" w:pos="567"/>
        </w:tabs>
        <w:spacing w:after="0" w:line="360" w:lineRule="auto"/>
        <w:rPr>
          <w:b/>
        </w:rPr>
      </w:pPr>
    </w:p>
    <w:p w:rsidR="005566A2" w:rsidRDefault="00AE3196">
      <w:pPr>
        <w:pStyle w:val="Ttulo1"/>
        <w:keepLines w:val="0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993" w:hanging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OBJETIVOS</w:t>
      </w:r>
    </w:p>
    <w:p w:rsidR="005566A2" w:rsidRDefault="00AE319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      PÚBLICO-ALVO</w:t>
      </w:r>
    </w:p>
    <w:p w:rsidR="005566A2" w:rsidRDefault="00AE3196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sz w:val="20"/>
          <w:szCs w:val="20"/>
        </w:rPr>
        <w:tab/>
        <w:t>DEFINIÇÕES E ABREVIAÇÕES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5566A2" w:rsidRDefault="00AE3196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3.1. Definições</w:t>
      </w:r>
    </w:p>
    <w:p w:rsidR="005566A2" w:rsidRDefault="00AE3196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3.2. Abreviações</w:t>
      </w:r>
    </w:p>
    <w:p w:rsidR="005566A2" w:rsidRDefault="00AE3196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      RESPONSABILIDADES</w:t>
      </w:r>
    </w:p>
    <w:p w:rsidR="005566A2" w:rsidRDefault="00AE3196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      RECURSOS</w:t>
      </w:r>
    </w:p>
    <w:p w:rsidR="005566A2" w:rsidRDefault="00AE3196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5.1. Utilidades</w:t>
      </w:r>
    </w:p>
    <w:p w:rsidR="005566A2" w:rsidRDefault="00AE3196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5.2.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POPs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ITs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relacionadas</w:t>
      </w:r>
    </w:p>
    <w:p w:rsidR="005566A2" w:rsidRDefault="00AE3196">
      <w:pP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      PROCEDIMENTOS</w:t>
      </w:r>
    </w:p>
    <w:p w:rsidR="005566A2" w:rsidRDefault="00AE3196">
      <w:pPr>
        <w:tabs>
          <w:tab w:val="left" w:pos="567"/>
        </w:tabs>
        <w:spacing w:after="0" w:line="360" w:lineRule="auto"/>
        <w:ind w:firstLine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6.1.</w:t>
      </w:r>
    </w:p>
    <w:p w:rsidR="005566A2" w:rsidRDefault="00AE319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6.1.1.</w:t>
      </w:r>
    </w:p>
    <w:p w:rsidR="005566A2" w:rsidRDefault="00AE3196">
      <w:pPr>
        <w:tabs>
          <w:tab w:val="left" w:pos="567"/>
        </w:tabs>
        <w:spacing w:after="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6.1.2.</w:t>
      </w:r>
    </w:p>
    <w:p w:rsidR="005566A2" w:rsidRDefault="00AE3196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       REFERÊNCIAS</w:t>
      </w:r>
    </w:p>
    <w:p w:rsidR="005566A2" w:rsidRDefault="00AE3196">
      <w:pPr>
        <w:pStyle w:val="Ttulo1"/>
        <w:spacing w:before="0" w:after="0" w:line="360" w:lineRule="auto"/>
        <w:jc w:val="both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8.       LISTA DE ANEXOS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4212"/>
      </w:tblGrid>
      <w:tr w:rsidR="005566A2">
        <w:tc>
          <w:tcPr>
            <w:tcW w:w="4282" w:type="dxa"/>
            <w:shd w:val="clear" w:color="auto" w:fill="auto"/>
          </w:tcPr>
          <w:p w:rsidR="005566A2" w:rsidRDefault="005566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5566A2" w:rsidRDefault="005566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6A2">
        <w:tc>
          <w:tcPr>
            <w:tcW w:w="4282" w:type="dxa"/>
            <w:shd w:val="clear" w:color="auto" w:fill="auto"/>
          </w:tcPr>
          <w:p w:rsidR="005566A2" w:rsidRDefault="005566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12" w:type="dxa"/>
            <w:shd w:val="clear" w:color="auto" w:fill="auto"/>
          </w:tcPr>
          <w:p w:rsidR="005566A2" w:rsidRDefault="005566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66A2" w:rsidRDefault="005566A2">
      <w:pPr>
        <w:tabs>
          <w:tab w:val="left" w:pos="567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566A2" w:rsidRDefault="005566A2">
      <w:pPr>
        <w:tabs>
          <w:tab w:val="left" w:pos="567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566A2" w:rsidRDefault="00AE3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HISTÓRICO DE VERSÕES</w:t>
      </w:r>
    </w:p>
    <w:p w:rsidR="005566A2" w:rsidRDefault="005566A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2"/>
        <w:tblW w:w="8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1125"/>
        <w:gridCol w:w="5670"/>
      </w:tblGrid>
      <w:tr w:rsidR="005566A2">
        <w:tc>
          <w:tcPr>
            <w:tcW w:w="1973" w:type="dxa"/>
          </w:tcPr>
          <w:p w:rsidR="005566A2" w:rsidRDefault="00AE31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implementação</w:t>
            </w:r>
          </w:p>
        </w:tc>
        <w:tc>
          <w:tcPr>
            <w:tcW w:w="1125" w:type="dxa"/>
            <w:shd w:val="clear" w:color="auto" w:fill="auto"/>
          </w:tcPr>
          <w:p w:rsidR="005566A2" w:rsidRDefault="00AE31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Versão</w:t>
            </w:r>
          </w:p>
        </w:tc>
        <w:tc>
          <w:tcPr>
            <w:tcW w:w="5670" w:type="dxa"/>
            <w:shd w:val="clear" w:color="auto" w:fill="auto"/>
          </w:tcPr>
          <w:p w:rsidR="005566A2" w:rsidRDefault="00AE31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Alterações realizadas</w:t>
            </w:r>
          </w:p>
        </w:tc>
      </w:tr>
      <w:tr w:rsidR="005566A2">
        <w:tc>
          <w:tcPr>
            <w:tcW w:w="1973" w:type="dxa"/>
            <w:shd w:val="clear" w:color="auto" w:fill="auto"/>
          </w:tcPr>
          <w:p w:rsidR="005566A2" w:rsidRDefault="005566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5566A2" w:rsidRDefault="005566A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566A2" w:rsidRDefault="005566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6A2">
        <w:trPr>
          <w:trHeight w:val="454"/>
        </w:trPr>
        <w:tc>
          <w:tcPr>
            <w:tcW w:w="1973" w:type="dxa"/>
            <w:shd w:val="clear" w:color="auto" w:fill="auto"/>
            <w:vAlign w:val="center"/>
          </w:tcPr>
          <w:p w:rsidR="005566A2" w:rsidRDefault="005566A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566A2" w:rsidRDefault="005566A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566A2" w:rsidRDefault="005566A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66A2">
        <w:trPr>
          <w:trHeight w:val="454"/>
        </w:trPr>
        <w:tc>
          <w:tcPr>
            <w:tcW w:w="1973" w:type="dxa"/>
            <w:shd w:val="clear" w:color="auto" w:fill="auto"/>
            <w:vAlign w:val="center"/>
          </w:tcPr>
          <w:p w:rsidR="005566A2" w:rsidRDefault="005566A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566A2" w:rsidRDefault="005566A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566A2" w:rsidRDefault="005566A2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66A2" w:rsidRDefault="005566A2">
      <w:pPr>
        <w:tabs>
          <w:tab w:val="left" w:pos="567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</w:p>
    <w:sectPr w:rsidR="005566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E3196">
      <w:pPr>
        <w:spacing w:after="0" w:line="240" w:lineRule="auto"/>
      </w:pPr>
      <w:r>
        <w:separator/>
      </w:r>
    </w:p>
  </w:endnote>
  <w:endnote w:type="continuationSeparator" w:id="0">
    <w:p w:rsidR="00000000" w:rsidRDefault="00AE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6A2" w:rsidRDefault="00AE31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4536440</wp:posOffset>
          </wp:positionH>
          <wp:positionV relativeFrom="paragraph">
            <wp:posOffset>-75564</wp:posOffset>
          </wp:positionV>
          <wp:extent cx="1418590" cy="48323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59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E3196">
      <w:pPr>
        <w:spacing w:after="0" w:line="240" w:lineRule="auto"/>
      </w:pPr>
      <w:r>
        <w:separator/>
      </w:r>
    </w:p>
  </w:footnote>
  <w:footnote w:type="continuationSeparator" w:id="0">
    <w:p w:rsidR="00000000" w:rsidRDefault="00AE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6A2" w:rsidRDefault="005566A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3"/>
      <w:tblW w:w="872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75"/>
      <w:gridCol w:w="4345"/>
    </w:tblGrid>
    <w:tr w:rsidR="005566A2">
      <w:tc>
        <w:tcPr>
          <w:tcW w:w="4375" w:type="dxa"/>
          <w:shd w:val="clear" w:color="auto" w:fill="auto"/>
        </w:tcPr>
        <w:p w:rsidR="005566A2" w:rsidRDefault="00AE31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  <w:highlight w:val="yellow"/>
            </w:rPr>
            <w:t>Código a ser incluído pelo Setor da Qualidade</w:t>
          </w:r>
        </w:p>
      </w:tc>
      <w:tc>
        <w:tcPr>
          <w:tcW w:w="4345" w:type="dxa"/>
          <w:shd w:val="clear" w:color="auto" w:fill="auto"/>
        </w:tcPr>
        <w:p w:rsidR="005566A2" w:rsidRDefault="00AE31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fldChar w:fldCharType="end"/>
          </w:r>
        </w:p>
      </w:tc>
    </w:tr>
  </w:tbl>
  <w:p w:rsidR="005566A2" w:rsidRDefault="00AE31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520" y="3953355"/>
                        <a:ext cx="54229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5CD6"/>
    <w:multiLevelType w:val="multilevel"/>
    <w:tmpl w:val="FFFFFFFF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E399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A2"/>
    <w:rsid w:val="005566A2"/>
    <w:rsid w:val="00A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E64AC4E-8A55-D04F-8E46-2B41E663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69"/>
    <w:rPr>
      <w:lang w:eastAsia="en-US"/>
    </w:rPr>
  </w:style>
  <w:style w:type="paragraph" w:styleId="Ttulo1">
    <w:name w:val="heading 1"/>
    <w:basedOn w:val="Normal1"/>
    <w:next w:val="Normal1"/>
    <w:link w:val="Ttulo1Char"/>
    <w:uiPriority w:val="9"/>
    <w:qFormat/>
    <w:rsid w:val="00332F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F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643"/>
  </w:style>
  <w:style w:type="paragraph" w:styleId="Rodap">
    <w:name w:val="footer"/>
    <w:basedOn w:val="Normal"/>
    <w:link w:val="RodapChar"/>
    <w:uiPriority w:val="99"/>
    <w:unhideWhenUsed/>
    <w:rsid w:val="00FF3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643"/>
  </w:style>
  <w:style w:type="paragraph" w:customStyle="1" w:styleId="Normal1">
    <w:name w:val="Normal1"/>
    <w:rsid w:val="00FF3643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autoRedefine/>
    <w:hidden/>
    <w:qFormat/>
    <w:rsid w:val="00FF36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Name"/>
    <w:autoRedefine/>
    <w:hidden/>
    <w:qFormat/>
    <w:rsid w:val="00FF3643"/>
    <w:pPr>
      <w:pBdr>
        <w:top w:val="single" w:sz="2" w:space="1" w:color="auto"/>
        <w:bottom w:val="single" w:sz="2" w:space="1" w:color="auto"/>
      </w:pBdr>
      <w:suppressAutoHyphens/>
      <w:spacing w:line="1" w:lineRule="atLeast"/>
      <w:ind w:leftChars="-1" w:left="-1" w:right="806" w:hangingChars="1" w:hanging="1"/>
      <w:textDirection w:val="btLr"/>
      <w:textAlignment w:val="top"/>
      <w:outlineLvl w:val="0"/>
    </w:pPr>
    <w:rPr>
      <w:rFonts w:ascii="Helvetica" w:eastAsia="Times New Roman" w:hAnsi="Helvetica"/>
      <w:position w:val="-1"/>
      <w:sz w:val="28"/>
      <w:szCs w:val="24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FF3643"/>
    <w:pPr>
      <w:ind w:left="720"/>
      <w:contextualSpacing/>
    </w:pPr>
  </w:style>
  <w:style w:type="character" w:customStyle="1" w:styleId="Ttulo1Char">
    <w:name w:val="Título 1 Char"/>
    <w:link w:val="Ttulo1"/>
    <w:rsid w:val="00332F58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styleId="Hyperlink">
    <w:name w:val="Hyperlink"/>
    <w:uiPriority w:val="99"/>
    <w:unhideWhenUsed/>
    <w:rsid w:val="00332F58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32F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67A17"/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767A17"/>
    <w:rPr>
      <w:rFonts w:ascii="Times New Roman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7845E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845E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XeDrc5vIw1LE+xmCUaGTtmcYA==">AMUW2mUCVQms91E0Ze17fQQdCRsEo9wS+y6dbCTuMiaBniJJj8ZJIRx6FfhMmGG8h4eoMJFGMh8bTZt5ozyQrEaXKOAY/81qj3qS2TrC0uNYOC+T+lfIogc=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Ariandra Sartim</cp:lastModifiedBy>
  <cp:revision>2</cp:revision>
  <dcterms:created xsi:type="dcterms:W3CDTF">2022-03-06T18:30:00Z</dcterms:created>
  <dcterms:modified xsi:type="dcterms:W3CDTF">2022-03-06T18:30:00Z</dcterms:modified>
</cp:coreProperties>
</file>